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06C6" w14:textId="6FF2E3A1" w:rsidR="0086366B" w:rsidRDefault="002766B8" w:rsidP="002766B8">
      <w:pPr>
        <w:jc w:val="center"/>
        <w:rPr>
          <w:b/>
          <w:bCs/>
          <w:sz w:val="32"/>
          <w:szCs w:val="32"/>
        </w:rPr>
      </w:pPr>
      <w:r>
        <w:rPr>
          <w:b/>
          <w:bCs/>
          <w:sz w:val="32"/>
          <w:szCs w:val="32"/>
        </w:rPr>
        <w:t>Health</w:t>
      </w:r>
      <w:r w:rsidR="00705188">
        <w:rPr>
          <w:b/>
          <w:bCs/>
          <w:sz w:val="32"/>
          <w:szCs w:val="32"/>
        </w:rPr>
        <w:t xml:space="preserve"> Monitoring</w:t>
      </w:r>
      <w:r w:rsidR="00D46FB7">
        <w:rPr>
          <w:b/>
          <w:bCs/>
          <w:sz w:val="32"/>
          <w:szCs w:val="32"/>
        </w:rPr>
        <w:t xml:space="preserve">, </w:t>
      </w:r>
      <w:r w:rsidR="00705188">
        <w:rPr>
          <w:b/>
          <w:bCs/>
          <w:sz w:val="32"/>
          <w:szCs w:val="32"/>
        </w:rPr>
        <w:t>Collecting</w:t>
      </w:r>
      <w:r w:rsidR="00333B13">
        <w:rPr>
          <w:b/>
          <w:bCs/>
          <w:sz w:val="32"/>
          <w:szCs w:val="32"/>
        </w:rPr>
        <w:t>,</w:t>
      </w:r>
      <w:r w:rsidR="00705188">
        <w:rPr>
          <w:b/>
          <w:bCs/>
          <w:sz w:val="32"/>
          <w:szCs w:val="32"/>
        </w:rPr>
        <w:t xml:space="preserve"> and Follow-Up</w:t>
      </w:r>
      <w:r>
        <w:rPr>
          <w:b/>
          <w:bCs/>
          <w:sz w:val="32"/>
          <w:szCs w:val="32"/>
        </w:rPr>
        <w:t xml:space="preserve">: Who </w:t>
      </w:r>
      <w:r w:rsidR="00333B13">
        <w:rPr>
          <w:b/>
          <w:bCs/>
          <w:sz w:val="32"/>
          <w:szCs w:val="32"/>
        </w:rPr>
        <w:t>Does</w:t>
      </w:r>
      <w:r>
        <w:rPr>
          <w:b/>
          <w:bCs/>
          <w:sz w:val="32"/>
          <w:szCs w:val="32"/>
        </w:rPr>
        <w:t xml:space="preserve"> What</w:t>
      </w:r>
    </w:p>
    <w:p w14:paraId="74D27600" w14:textId="77777777" w:rsidR="00705188" w:rsidRDefault="00705188" w:rsidP="002766B8">
      <w:pPr>
        <w:jc w:val="center"/>
        <w:rPr>
          <w:b/>
          <w:bCs/>
          <w:sz w:val="32"/>
          <w:szCs w:val="32"/>
        </w:rPr>
      </w:pPr>
    </w:p>
    <w:p w14:paraId="77B4B305" w14:textId="5DC9C9C6" w:rsidR="00705188" w:rsidRPr="00705188" w:rsidRDefault="00705188" w:rsidP="00705188">
      <w:pPr>
        <w:rPr>
          <w:sz w:val="24"/>
          <w:szCs w:val="24"/>
        </w:rPr>
      </w:pPr>
      <w:r w:rsidRPr="00AD765B">
        <w:rPr>
          <w:b/>
          <w:bCs/>
          <w:sz w:val="28"/>
          <w:szCs w:val="28"/>
        </w:rPr>
        <w:t>*</w:t>
      </w:r>
      <w:r w:rsidRPr="00705188">
        <w:rPr>
          <w:sz w:val="24"/>
          <w:szCs w:val="24"/>
        </w:rPr>
        <w:t>All Health Follow-Up, Health, Immunizations</w:t>
      </w:r>
      <w:r w:rsidR="00334EA4">
        <w:rPr>
          <w:sz w:val="24"/>
          <w:szCs w:val="24"/>
        </w:rPr>
        <w:t>,</w:t>
      </w:r>
      <w:r w:rsidRPr="00705188">
        <w:rPr>
          <w:sz w:val="24"/>
          <w:szCs w:val="24"/>
        </w:rPr>
        <w:t xml:space="preserve"> and Dental data will be sent to Michelle Karns for</w:t>
      </w:r>
      <w:r w:rsidR="00334EA4">
        <w:rPr>
          <w:sz w:val="24"/>
          <w:szCs w:val="24"/>
        </w:rPr>
        <w:t xml:space="preserve"> </w:t>
      </w:r>
      <w:r w:rsidRPr="00705188">
        <w:rPr>
          <w:sz w:val="24"/>
          <w:szCs w:val="24"/>
        </w:rPr>
        <w:t xml:space="preserve">direct entry into Child Plus.  R&amp;H, FCS, </w:t>
      </w:r>
      <w:r w:rsidR="00333B13">
        <w:rPr>
          <w:sz w:val="24"/>
          <w:szCs w:val="24"/>
        </w:rPr>
        <w:t xml:space="preserve">and </w:t>
      </w:r>
      <w:r w:rsidRPr="00705188">
        <w:rPr>
          <w:sz w:val="24"/>
          <w:szCs w:val="24"/>
        </w:rPr>
        <w:t>FSS will no longer do direct entry into Child Plus.</w:t>
      </w:r>
    </w:p>
    <w:p w14:paraId="042EB31D" w14:textId="032FB431" w:rsidR="00705188" w:rsidRPr="0023777F" w:rsidRDefault="00705188" w:rsidP="00705188">
      <w:pPr>
        <w:rPr>
          <w:sz w:val="24"/>
          <w:szCs w:val="24"/>
        </w:rPr>
      </w:pPr>
      <w:r w:rsidRPr="00AD765B">
        <w:rPr>
          <w:b/>
          <w:bCs/>
          <w:sz w:val="28"/>
          <w:szCs w:val="28"/>
        </w:rPr>
        <w:t>*</w:t>
      </w:r>
      <w:r w:rsidRPr="0023777F">
        <w:rPr>
          <w:sz w:val="24"/>
          <w:szCs w:val="24"/>
        </w:rPr>
        <w:t xml:space="preserve">CFS will no longer be responsible for asking families about </w:t>
      </w:r>
      <w:r w:rsidRPr="0023777F">
        <w:rPr>
          <w:sz w:val="24"/>
          <w:szCs w:val="24"/>
          <w:u w:val="single"/>
        </w:rPr>
        <w:t>incomplete</w:t>
      </w:r>
      <w:r w:rsidRPr="0023777F">
        <w:rPr>
          <w:sz w:val="24"/>
          <w:szCs w:val="24"/>
        </w:rPr>
        <w:t xml:space="preserve"> health requirements</w:t>
      </w:r>
      <w:r w:rsidR="00FB174D">
        <w:rPr>
          <w:sz w:val="24"/>
          <w:szCs w:val="24"/>
        </w:rPr>
        <w:t xml:space="preserve"> unless asked by the R&amp;H for assistance</w:t>
      </w:r>
      <w:r w:rsidRPr="0023777F">
        <w:rPr>
          <w:sz w:val="24"/>
          <w:szCs w:val="24"/>
        </w:rPr>
        <w:t>.</w:t>
      </w:r>
    </w:p>
    <w:p w14:paraId="225115A3" w14:textId="77777777" w:rsidR="001F78A3" w:rsidRDefault="001F78A3" w:rsidP="001F78A3">
      <w:pPr>
        <w:rPr>
          <w:sz w:val="24"/>
          <w:szCs w:val="24"/>
        </w:rPr>
      </w:pPr>
      <w:r w:rsidRPr="00AD765B">
        <w:rPr>
          <w:b/>
          <w:bCs/>
          <w:sz w:val="28"/>
          <w:szCs w:val="28"/>
        </w:rPr>
        <w:t>*</w:t>
      </w:r>
      <w:r>
        <w:rPr>
          <w:sz w:val="24"/>
          <w:szCs w:val="24"/>
        </w:rPr>
        <w:t>CFS will input notes about upcoming or recent health/dental appointments into a Google Doc.   The EHS R&amp;H will reference this to request health/dental results.</w:t>
      </w:r>
    </w:p>
    <w:p w14:paraId="1BB7E476" w14:textId="7D6D7903" w:rsidR="001F78A3" w:rsidRDefault="001F78A3" w:rsidP="001F78A3">
      <w:pPr>
        <w:rPr>
          <w:sz w:val="24"/>
          <w:szCs w:val="24"/>
        </w:rPr>
      </w:pPr>
      <w:r w:rsidRPr="00AD765B">
        <w:rPr>
          <w:b/>
          <w:bCs/>
          <w:sz w:val="28"/>
          <w:szCs w:val="28"/>
        </w:rPr>
        <w:t>*</w:t>
      </w:r>
      <w:r>
        <w:rPr>
          <w:sz w:val="24"/>
          <w:szCs w:val="24"/>
        </w:rPr>
        <w:t xml:space="preserve">EHS R&amp;H will document in Child Plus, Under Health Notes the story for late and or incomplete health and dental events.  This information can be taken from the </w:t>
      </w:r>
      <w:r w:rsidR="00334EA4">
        <w:rPr>
          <w:sz w:val="24"/>
          <w:szCs w:val="24"/>
        </w:rPr>
        <w:t>Google</w:t>
      </w:r>
      <w:r>
        <w:rPr>
          <w:sz w:val="24"/>
          <w:szCs w:val="24"/>
        </w:rPr>
        <w:t xml:space="preserve"> doc, CFS</w:t>
      </w:r>
      <w:r w:rsidR="00334EA4">
        <w:rPr>
          <w:sz w:val="24"/>
          <w:szCs w:val="24"/>
        </w:rPr>
        <w:t>,</w:t>
      </w:r>
      <w:r>
        <w:rPr>
          <w:sz w:val="24"/>
          <w:szCs w:val="24"/>
        </w:rPr>
        <w:t xml:space="preserve"> or family.</w:t>
      </w:r>
    </w:p>
    <w:p w14:paraId="37A5F059" w14:textId="77777777" w:rsidR="001F78A3" w:rsidRPr="0023777F" w:rsidRDefault="001F78A3" w:rsidP="001F78A3">
      <w:pPr>
        <w:rPr>
          <w:sz w:val="24"/>
          <w:szCs w:val="24"/>
        </w:rPr>
      </w:pPr>
      <w:r w:rsidRPr="00AD765B">
        <w:rPr>
          <w:b/>
          <w:bCs/>
          <w:sz w:val="28"/>
          <w:szCs w:val="28"/>
        </w:rPr>
        <w:t>*</w:t>
      </w:r>
      <w:r w:rsidRPr="0023777F">
        <w:rPr>
          <w:sz w:val="24"/>
          <w:szCs w:val="24"/>
        </w:rPr>
        <w:t>EHS R&amp;H Coordinator will recap with EHS R&amp;H every other month or as needed.</w:t>
      </w:r>
    </w:p>
    <w:p w14:paraId="74025A66" w14:textId="77777777" w:rsidR="001F78A3" w:rsidRDefault="001F78A3" w:rsidP="001F78A3">
      <w:pPr>
        <w:rPr>
          <w:sz w:val="24"/>
          <w:szCs w:val="24"/>
        </w:rPr>
      </w:pPr>
      <w:r w:rsidRPr="00AD765B">
        <w:rPr>
          <w:b/>
          <w:bCs/>
          <w:sz w:val="28"/>
          <w:szCs w:val="28"/>
        </w:rPr>
        <w:t>*</w:t>
      </w:r>
      <w:r w:rsidRPr="0023777F">
        <w:rPr>
          <w:sz w:val="24"/>
          <w:szCs w:val="24"/>
        </w:rPr>
        <w:t>HS R&amp;H Coordinator will recap with HS R&amp;H every other month or as needed.</w:t>
      </w:r>
    </w:p>
    <w:p w14:paraId="14C8D589" w14:textId="77777777" w:rsidR="00705188" w:rsidRDefault="00705188" w:rsidP="002766B8">
      <w:pPr>
        <w:rPr>
          <w:b/>
          <w:bCs/>
          <w:sz w:val="24"/>
          <w:szCs w:val="24"/>
        </w:rPr>
      </w:pPr>
    </w:p>
    <w:p w14:paraId="363F9CC7" w14:textId="24466DE7" w:rsidR="002766B8" w:rsidRPr="00AD765B" w:rsidRDefault="002766B8" w:rsidP="00AD765B">
      <w:pPr>
        <w:jc w:val="center"/>
        <w:rPr>
          <w:b/>
          <w:bCs/>
          <w:sz w:val="28"/>
          <w:szCs w:val="28"/>
        </w:rPr>
      </w:pPr>
      <w:r w:rsidRPr="00AD765B">
        <w:rPr>
          <w:b/>
          <w:bCs/>
          <w:sz w:val="28"/>
          <w:szCs w:val="28"/>
        </w:rPr>
        <w:t>Health Monitoring</w:t>
      </w:r>
      <w:r w:rsidR="00D46FB7">
        <w:rPr>
          <w:b/>
          <w:bCs/>
          <w:sz w:val="28"/>
          <w:szCs w:val="28"/>
        </w:rPr>
        <w:t xml:space="preserve"> and </w:t>
      </w:r>
      <w:r w:rsidR="00737588" w:rsidRPr="00AD765B">
        <w:rPr>
          <w:b/>
          <w:bCs/>
          <w:sz w:val="28"/>
          <w:szCs w:val="28"/>
        </w:rPr>
        <w:t>Collecting</w:t>
      </w:r>
    </w:p>
    <w:p w14:paraId="5F77BDFF" w14:textId="55C3A11E" w:rsidR="002766B8" w:rsidRDefault="002766B8" w:rsidP="002766B8">
      <w:pPr>
        <w:rPr>
          <w:sz w:val="24"/>
          <w:szCs w:val="24"/>
        </w:rPr>
      </w:pPr>
      <w:r w:rsidRPr="00AD765B">
        <w:rPr>
          <w:b/>
          <w:bCs/>
          <w:sz w:val="24"/>
          <w:szCs w:val="24"/>
        </w:rPr>
        <w:t>Direct Operated Head Start</w:t>
      </w:r>
      <w:r w:rsidR="005C39AE">
        <w:rPr>
          <w:sz w:val="24"/>
          <w:szCs w:val="24"/>
        </w:rPr>
        <w:t>:</w:t>
      </w:r>
      <w:r>
        <w:rPr>
          <w:sz w:val="24"/>
          <w:szCs w:val="24"/>
        </w:rPr>
        <w:t xml:space="preserve"> </w:t>
      </w:r>
      <w:r w:rsidR="005C39AE">
        <w:rPr>
          <w:sz w:val="24"/>
          <w:szCs w:val="24"/>
        </w:rPr>
        <w:t xml:space="preserve">HS R&amp;H will </w:t>
      </w:r>
      <w:r w:rsidR="00737588">
        <w:rPr>
          <w:sz w:val="24"/>
          <w:szCs w:val="24"/>
        </w:rPr>
        <w:t>request, upload into Child Plus, send to DMT</w:t>
      </w:r>
      <w:r w:rsidR="00333B13">
        <w:rPr>
          <w:sz w:val="24"/>
          <w:szCs w:val="24"/>
        </w:rPr>
        <w:t>,</w:t>
      </w:r>
      <w:r w:rsidR="00737588">
        <w:rPr>
          <w:sz w:val="24"/>
          <w:szCs w:val="24"/>
        </w:rPr>
        <w:t xml:space="preserve"> and </w:t>
      </w:r>
      <w:r w:rsidR="005C39AE">
        <w:rPr>
          <w:sz w:val="24"/>
          <w:szCs w:val="24"/>
        </w:rPr>
        <w:t>monitor the Health Follow-Up, Health, Immunization</w:t>
      </w:r>
      <w:r w:rsidR="00333B13">
        <w:rPr>
          <w:sz w:val="24"/>
          <w:szCs w:val="24"/>
        </w:rPr>
        <w:t>,</w:t>
      </w:r>
      <w:r w:rsidR="005C39AE">
        <w:rPr>
          <w:sz w:val="24"/>
          <w:szCs w:val="24"/>
        </w:rPr>
        <w:t xml:space="preserve"> and Dental requirements for their </w:t>
      </w:r>
      <w:r w:rsidR="00333B13">
        <w:rPr>
          <w:sz w:val="24"/>
          <w:szCs w:val="24"/>
        </w:rPr>
        <w:t>caseload</w:t>
      </w:r>
      <w:r w:rsidR="005C39AE">
        <w:rPr>
          <w:sz w:val="24"/>
          <w:szCs w:val="24"/>
        </w:rPr>
        <w:t>.</w:t>
      </w:r>
    </w:p>
    <w:p w14:paraId="2581FC09" w14:textId="1CCC1FEA" w:rsidR="00737588" w:rsidRDefault="002766B8" w:rsidP="00737588">
      <w:pPr>
        <w:rPr>
          <w:sz w:val="24"/>
          <w:szCs w:val="24"/>
        </w:rPr>
      </w:pPr>
      <w:r w:rsidRPr="00AD765B">
        <w:rPr>
          <w:b/>
          <w:bCs/>
          <w:sz w:val="24"/>
          <w:szCs w:val="24"/>
        </w:rPr>
        <w:t>Direct Operated GSRP</w:t>
      </w:r>
      <w:r w:rsidR="005C39AE" w:rsidRPr="00AD765B">
        <w:rPr>
          <w:b/>
          <w:bCs/>
          <w:sz w:val="24"/>
          <w:szCs w:val="24"/>
        </w:rPr>
        <w:t>:</w:t>
      </w:r>
      <w:r w:rsidR="005C39AE">
        <w:rPr>
          <w:sz w:val="24"/>
          <w:szCs w:val="24"/>
        </w:rPr>
        <w:t xml:space="preserve">  HS R&amp;H </w:t>
      </w:r>
      <w:r w:rsidR="00737588">
        <w:rPr>
          <w:sz w:val="24"/>
          <w:szCs w:val="24"/>
        </w:rPr>
        <w:t>will request, upload into Child Plus, send to DMT</w:t>
      </w:r>
      <w:r w:rsidR="00333B13">
        <w:rPr>
          <w:sz w:val="24"/>
          <w:szCs w:val="24"/>
        </w:rPr>
        <w:t>,</w:t>
      </w:r>
      <w:r w:rsidR="00737588">
        <w:rPr>
          <w:sz w:val="24"/>
          <w:szCs w:val="24"/>
        </w:rPr>
        <w:t xml:space="preserve"> and monitor the Health and immunization requirements for their </w:t>
      </w:r>
      <w:r w:rsidR="00333B13">
        <w:rPr>
          <w:sz w:val="24"/>
          <w:szCs w:val="24"/>
        </w:rPr>
        <w:t>caseload</w:t>
      </w:r>
      <w:r w:rsidR="00737588">
        <w:rPr>
          <w:sz w:val="24"/>
          <w:szCs w:val="24"/>
        </w:rPr>
        <w:t>.</w:t>
      </w:r>
    </w:p>
    <w:p w14:paraId="3196D356" w14:textId="1DE5812C" w:rsidR="00F61A9F" w:rsidRPr="00737588" w:rsidRDefault="002766B8" w:rsidP="00F61A9F">
      <w:pPr>
        <w:rPr>
          <w:sz w:val="24"/>
          <w:szCs w:val="24"/>
        </w:rPr>
      </w:pPr>
      <w:r w:rsidRPr="00AD765B">
        <w:rPr>
          <w:b/>
          <w:bCs/>
          <w:sz w:val="24"/>
          <w:szCs w:val="24"/>
        </w:rPr>
        <w:t>Collaborative Center Head Start</w:t>
      </w:r>
      <w:r w:rsidR="005C39AE" w:rsidRPr="00AD765B">
        <w:rPr>
          <w:b/>
          <w:bCs/>
          <w:sz w:val="24"/>
          <w:szCs w:val="24"/>
        </w:rPr>
        <w:t>:</w:t>
      </w:r>
      <w:r w:rsidR="005C39AE">
        <w:rPr>
          <w:sz w:val="24"/>
          <w:szCs w:val="24"/>
        </w:rPr>
        <w:t xml:space="preserve">  HS R&amp;H </w:t>
      </w:r>
      <w:r w:rsidR="00737588">
        <w:rPr>
          <w:sz w:val="24"/>
          <w:szCs w:val="24"/>
        </w:rPr>
        <w:t>will request, upload into Child Plus, send to DMT</w:t>
      </w:r>
      <w:r w:rsidR="00D70564">
        <w:rPr>
          <w:sz w:val="24"/>
          <w:szCs w:val="24"/>
        </w:rPr>
        <w:t xml:space="preserve"> and FSS</w:t>
      </w:r>
      <w:r w:rsidR="002418EA">
        <w:rPr>
          <w:sz w:val="24"/>
          <w:szCs w:val="24"/>
        </w:rPr>
        <w:t>,</w:t>
      </w:r>
      <w:r w:rsidR="00737588">
        <w:rPr>
          <w:sz w:val="24"/>
          <w:szCs w:val="24"/>
        </w:rPr>
        <w:t xml:space="preserve"> and monitor the Health Follow-Up, Health, Immunization</w:t>
      </w:r>
      <w:r w:rsidR="00334EA4">
        <w:rPr>
          <w:sz w:val="24"/>
          <w:szCs w:val="24"/>
        </w:rPr>
        <w:t>,</w:t>
      </w:r>
      <w:r w:rsidR="00737588">
        <w:rPr>
          <w:sz w:val="24"/>
          <w:szCs w:val="24"/>
        </w:rPr>
        <w:t xml:space="preserve"> and Dental requirements for their </w:t>
      </w:r>
      <w:r w:rsidR="00334EA4">
        <w:rPr>
          <w:sz w:val="24"/>
          <w:szCs w:val="24"/>
        </w:rPr>
        <w:t>caseload</w:t>
      </w:r>
      <w:r w:rsidR="00737588">
        <w:rPr>
          <w:sz w:val="24"/>
          <w:szCs w:val="24"/>
        </w:rPr>
        <w:t>.</w:t>
      </w:r>
      <w:r w:rsidR="00F61A9F">
        <w:rPr>
          <w:sz w:val="24"/>
          <w:szCs w:val="24"/>
        </w:rPr>
        <w:t xml:space="preserve">  The HS R&amp;H will communicate this information with the FSS if there are any needs or concerns.  The FSS will communicate with the family and </w:t>
      </w:r>
      <w:r w:rsidR="00931D7C">
        <w:rPr>
          <w:sz w:val="24"/>
          <w:szCs w:val="24"/>
        </w:rPr>
        <w:t>send health documentation to the Center Director</w:t>
      </w:r>
      <w:r w:rsidR="00F61A9F">
        <w:rPr>
          <w:sz w:val="24"/>
          <w:szCs w:val="24"/>
        </w:rPr>
        <w:t>.</w:t>
      </w:r>
      <w:r w:rsidR="00A739E4">
        <w:rPr>
          <w:sz w:val="24"/>
          <w:szCs w:val="24"/>
        </w:rPr>
        <w:t xml:space="preserve">  When </w:t>
      </w:r>
      <w:r w:rsidR="00865095">
        <w:rPr>
          <w:sz w:val="24"/>
          <w:szCs w:val="24"/>
        </w:rPr>
        <w:t>health appraisal and immunizations are received first from a center, the FSS will send those documents to the HS R&amp;H</w:t>
      </w:r>
      <w:r w:rsidR="001F3DB6">
        <w:rPr>
          <w:sz w:val="24"/>
          <w:szCs w:val="24"/>
        </w:rPr>
        <w:t xml:space="preserve"> to be uploaded and send to DMT. </w:t>
      </w:r>
    </w:p>
    <w:p w14:paraId="5AF873C0" w14:textId="6EEE1858" w:rsidR="00737588" w:rsidRDefault="00334EA4" w:rsidP="00737588">
      <w:pPr>
        <w:rPr>
          <w:sz w:val="24"/>
          <w:szCs w:val="24"/>
        </w:rPr>
      </w:pPr>
      <w:r>
        <w:rPr>
          <w:b/>
          <w:bCs/>
          <w:sz w:val="24"/>
          <w:szCs w:val="24"/>
        </w:rPr>
        <w:t>Home-Based</w:t>
      </w:r>
      <w:r w:rsidR="002766B8" w:rsidRPr="00AD765B">
        <w:rPr>
          <w:b/>
          <w:bCs/>
          <w:sz w:val="24"/>
          <w:szCs w:val="24"/>
        </w:rPr>
        <w:t xml:space="preserve"> EHS</w:t>
      </w:r>
      <w:r w:rsidR="00912F9B" w:rsidRPr="00AD765B">
        <w:rPr>
          <w:b/>
          <w:bCs/>
          <w:sz w:val="24"/>
          <w:szCs w:val="24"/>
        </w:rPr>
        <w:t>:</w:t>
      </w:r>
      <w:r w:rsidR="00912F9B">
        <w:rPr>
          <w:sz w:val="24"/>
          <w:szCs w:val="24"/>
        </w:rPr>
        <w:t xml:space="preserve">  </w:t>
      </w:r>
      <w:r w:rsidR="005C39AE">
        <w:rPr>
          <w:sz w:val="24"/>
          <w:szCs w:val="24"/>
        </w:rPr>
        <w:t xml:space="preserve">EHS R&amp;H </w:t>
      </w:r>
      <w:r w:rsidR="00737588">
        <w:rPr>
          <w:sz w:val="24"/>
          <w:szCs w:val="24"/>
        </w:rPr>
        <w:t>will request, upload into Child Plus, send to DMT</w:t>
      </w:r>
      <w:r>
        <w:rPr>
          <w:sz w:val="24"/>
          <w:szCs w:val="24"/>
        </w:rPr>
        <w:t>,</w:t>
      </w:r>
      <w:r w:rsidR="00737588">
        <w:rPr>
          <w:sz w:val="24"/>
          <w:szCs w:val="24"/>
        </w:rPr>
        <w:t xml:space="preserve"> and monitor the Health Follow-Up, Health, Immunization</w:t>
      </w:r>
      <w:r>
        <w:rPr>
          <w:sz w:val="24"/>
          <w:szCs w:val="24"/>
        </w:rPr>
        <w:t>,</w:t>
      </w:r>
      <w:r w:rsidR="00737588">
        <w:rPr>
          <w:sz w:val="24"/>
          <w:szCs w:val="24"/>
        </w:rPr>
        <w:t xml:space="preserve"> and Dental requirements for their </w:t>
      </w:r>
      <w:r>
        <w:rPr>
          <w:sz w:val="24"/>
          <w:szCs w:val="24"/>
        </w:rPr>
        <w:t>caseload</w:t>
      </w:r>
      <w:r w:rsidR="00737588">
        <w:rPr>
          <w:sz w:val="24"/>
          <w:szCs w:val="24"/>
        </w:rPr>
        <w:t>.</w:t>
      </w:r>
    </w:p>
    <w:p w14:paraId="6893F6D9" w14:textId="3A40F585" w:rsidR="00737588" w:rsidRDefault="002766B8" w:rsidP="00737588">
      <w:pPr>
        <w:rPr>
          <w:sz w:val="24"/>
          <w:szCs w:val="24"/>
        </w:rPr>
      </w:pPr>
      <w:r w:rsidRPr="00AD765B">
        <w:rPr>
          <w:b/>
          <w:bCs/>
          <w:sz w:val="24"/>
          <w:szCs w:val="24"/>
        </w:rPr>
        <w:t>Direct Operated Center Based EHS</w:t>
      </w:r>
      <w:r w:rsidR="005C39AE" w:rsidRPr="00AD765B">
        <w:rPr>
          <w:b/>
          <w:bCs/>
          <w:sz w:val="24"/>
          <w:szCs w:val="24"/>
        </w:rPr>
        <w:t>:</w:t>
      </w:r>
      <w:r w:rsidR="005C39AE">
        <w:rPr>
          <w:sz w:val="24"/>
          <w:szCs w:val="24"/>
        </w:rPr>
        <w:t xml:space="preserve">  EHS R&amp;H </w:t>
      </w:r>
      <w:r w:rsidR="00737588">
        <w:rPr>
          <w:sz w:val="24"/>
          <w:szCs w:val="24"/>
        </w:rPr>
        <w:t>will request, upload into Child Plus, send to DMT</w:t>
      </w:r>
      <w:r w:rsidR="00334EA4">
        <w:rPr>
          <w:sz w:val="24"/>
          <w:szCs w:val="24"/>
        </w:rPr>
        <w:t>,</w:t>
      </w:r>
      <w:r w:rsidR="00737588">
        <w:rPr>
          <w:sz w:val="24"/>
          <w:szCs w:val="24"/>
        </w:rPr>
        <w:t xml:space="preserve"> and monitor the Health Follow-Up, Health, Immunization</w:t>
      </w:r>
      <w:r w:rsidR="00334EA4">
        <w:rPr>
          <w:sz w:val="24"/>
          <w:szCs w:val="24"/>
        </w:rPr>
        <w:t>,</w:t>
      </w:r>
      <w:r w:rsidR="00737588">
        <w:rPr>
          <w:sz w:val="24"/>
          <w:szCs w:val="24"/>
        </w:rPr>
        <w:t xml:space="preserve"> and Dental requirements for their </w:t>
      </w:r>
      <w:r w:rsidR="00334EA4">
        <w:rPr>
          <w:sz w:val="24"/>
          <w:szCs w:val="24"/>
        </w:rPr>
        <w:t>caseload</w:t>
      </w:r>
      <w:r w:rsidR="00737588">
        <w:rPr>
          <w:sz w:val="24"/>
          <w:szCs w:val="24"/>
        </w:rPr>
        <w:t>.</w:t>
      </w:r>
    </w:p>
    <w:p w14:paraId="7ED04406" w14:textId="3FF36904" w:rsidR="002766B8" w:rsidRDefault="002766B8" w:rsidP="002766B8">
      <w:pPr>
        <w:rPr>
          <w:sz w:val="24"/>
          <w:szCs w:val="24"/>
        </w:rPr>
      </w:pPr>
      <w:r w:rsidRPr="00AD765B">
        <w:rPr>
          <w:b/>
          <w:bCs/>
          <w:sz w:val="24"/>
          <w:szCs w:val="24"/>
        </w:rPr>
        <w:lastRenderedPageBreak/>
        <w:t>Collaborative Center EHS</w:t>
      </w:r>
      <w:r w:rsidR="005C39AE" w:rsidRPr="00AD765B">
        <w:rPr>
          <w:b/>
          <w:bCs/>
          <w:sz w:val="24"/>
          <w:szCs w:val="24"/>
        </w:rPr>
        <w:t>:</w:t>
      </w:r>
      <w:r w:rsidR="005C39AE">
        <w:rPr>
          <w:sz w:val="24"/>
          <w:szCs w:val="24"/>
        </w:rPr>
        <w:t xml:space="preserve">  </w:t>
      </w:r>
      <w:r w:rsidR="001F3DB6">
        <w:rPr>
          <w:sz w:val="24"/>
          <w:szCs w:val="24"/>
        </w:rPr>
        <w:t>E</w:t>
      </w:r>
      <w:r w:rsidR="001F3DB6">
        <w:rPr>
          <w:sz w:val="24"/>
          <w:szCs w:val="24"/>
        </w:rPr>
        <w:t xml:space="preserve">HS R&amp;H will request, upload into Child Plus, send to DMT and FSS, and monitor the Health Follow-Up, Health, Immunization, and Dental requirements for their caseload.  The </w:t>
      </w:r>
      <w:r w:rsidR="001F3DB6">
        <w:rPr>
          <w:sz w:val="24"/>
          <w:szCs w:val="24"/>
        </w:rPr>
        <w:t>E</w:t>
      </w:r>
      <w:r w:rsidR="001F3DB6">
        <w:rPr>
          <w:sz w:val="24"/>
          <w:szCs w:val="24"/>
        </w:rPr>
        <w:t xml:space="preserve">HS R&amp;H will communicate this information with the FSS if there are any needs or concerns.  The FSS will communicate with the family and send health documentation to the Center Director.  When health appraisal and immunizations are received first from a center, the FSS will send those documents to the </w:t>
      </w:r>
      <w:r w:rsidR="001F3DB6">
        <w:rPr>
          <w:sz w:val="24"/>
          <w:szCs w:val="24"/>
        </w:rPr>
        <w:t>E</w:t>
      </w:r>
      <w:r w:rsidR="001F3DB6">
        <w:rPr>
          <w:sz w:val="24"/>
          <w:szCs w:val="24"/>
        </w:rPr>
        <w:t xml:space="preserve">HS R&amp;H to be </w:t>
      </w:r>
      <w:r w:rsidR="00186A5C">
        <w:rPr>
          <w:sz w:val="24"/>
          <w:szCs w:val="24"/>
        </w:rPr>
        <w:t>uploaded</w:t>
      </w:r>
      <w:r w:rsidR="001F3DB6">
        <w:rPr>
          <w:sz w:val="24"/>
          <w:szCs w:val="24"/>
        </w:rPr>
        <w:t xml:space="preserve"> and send to DMT.</w:t>
      </w:r>
    </w:p>
    <w:p w14:paraId="5320A185" w14:textId="026591D7" w:rsidR="00705188" w:rsidRPr="00AD765B" w:rsidRDefault="00705188" w:rsidP="00AD765B">
      <w:pPr>
        <w:jc w:val="center"/>
        <w:rPr>
          <w:b/>
          <w:bCs/>
          <w:sz w:val="28"/>
          <w:szCs w:val="28"/>
        </w:rPr>
      </w:pPr>
      <w:r w:rsidRPr="00AD765B">
        <w:rPr>
          <w:b/>
          <w:bCs/>
          <w:sz w:val="28"/>
          <w:szCs w:val="28"/>
        </w:rPr>
        <w:t>Health Follow-Up</w:t>
      </w:r>
    </w:p>
    <w:p w14:paraId="25E15B43" w14:textId="77777777" w:rsidR="00705188" w:rsidRDefault="00705188" w:rsidP="00705188">
      <w:pPr>
        <w:rPr>
          <w:sz w:val="24"/>
          <w:szCs w:val="24"/>
        </w:rPr>
      </w:pPr>
      <w:r w:rsidRPr="00AD765B">
        <w:rPr>
          <w:b/>
          <w:bCs/>
          <w:sz w:val="24"/>
          <w:szCs w:val="24"/>
        </w:rPr>
        <w:t>Direct Operated Head Start:</w:t>
      </w:r>
      <w:r>
        <w:rPr>
          <w:sz w:val="24"/>
          <w:szCs w:val="24"/>
        </w:rPr>
        <w:t xml:space="preserve"> HS R&amp;H will complete health follow-up in classrooms.  Provide health and dental education for all families.</w:t>
      </w:r>
    </w:p>
    <w:p w14:paraId="5176DB0D" w14:textId="77777777" w:rsidR="00705188" w:rsidRDefault="00705188" w:rsidP="00705188">
      <w:pPr>
        <w:rPr>
          <w:sz w:val="24"/>
          <w:szCs w:val="24"/>
        </w:rPr>
      </w:pPr>
      <w:r w:rsidRPr="00AD765B">
        <w:rPr>
          <w:b/>
          <w:bCs/>
          <w:sz w:val="24"/>
          <w:szCs w:val="24"/>
        </w:rPr>
        <w:t>Direct Operated GSRP:</w:t>
      </w:r>
      <w:r>
        <w:rPr>
          <w:sz w:val="24"/>
          <w:szCs w:val="24"/>
        </w:rPr>
        <w:t xml:space="preserve">  There is no Health Follow-Up.</w:t>
      </w:r>
    </w:p>
    <w:p w14:paraId="57BE6706" w14:textId="77777777" w:rsidR="00705188" w:rsidRDefault="00705188" w:rsidP="00705188">
      <w:pPr>
        <w:rPr>
          <w:sz w:val="24"/>
          <w:szCs w:val="24"/>
        </w:rPr>
      </w:pPr>
      <w:r w:rsidRPr="00AD765B">
        <w:rPr>
          <w:b/>
          <w:bCs/>
          <w:sz w:val="24"/>
          <w:szCs w:val="24"/>
        </w:rPr>
        <w:t>Collaborative Center Head Start:</w:t>
      </w:r>
      <w:r>
        <w:rPr>
          <w:sz w:val="24"/>
          <w:szCs w:val="24"/>
        </w:rPr>
        <w:t xml:space="preserve">  FSS will complete health follow-up in classrooms.  Provide health and dental education for all families.  </w:t>
      </w:r>
    </w:p>
    <w:p w14:paraId="3E834133" w14:textId="29ECD7BC" w:rsidR="00705188" w:rsidRDefault="00334EA4" w:rsidP="00705188">
      <w:pPr>
        <w:rPr>
          <w:sz w:val="24"/>
          <w:szCs w:val="24"/>
        </w:rPr>
      </w:pPr>
      <w:r>
        <w:rPr>
          <w:b/>
          <w:bCs/>
          <w:sz w:val="24"/>
          <w:szCs w:val="24"/>
        </w:rPr>
        <w:t>Home-Based</w:t>
      </w:r>
      <w:r w:rsidR="00705188" w:rsidRPr="00AD765B">
        <w:rPr>
          <w:b/>
          <w:bCs/>
          <w:sz w:val="24"/>
          <w:szCs w:val="24"/>
        </w:rPr>
        <w:t xml:space="preserve"> EHS:</w:t>
      </w:r>
      <w:r w:rsidR="00705188">
        <w:rPr>
          <w:sz w:val="24"/>
          <w:szCs w:val="24"/>
        </w:rPr>
        <w:t xml:space="preserve"> </w:t>
      </w:r>
      <w:r w:rsidR="00186A5C">
        <w:rPr>
          <w:sz w:val="24"/>
          <w:szCs w:val="24"/>
        </w:rPr>
        <w:t>EHS</w:t>
      </w:r>
      <w:r w:rsidR="00705188">
        <w:rPr>
          <w:sz w:val="24"/>
          <w:szCs w:val="24"/>
        </w:rPr>
        <w:t xml:space="preserve"> </w:t>
      </w:r>
      <w:r w:rsidR="004977C6">
        <w:rPr>
          <w:sz w:val="24"/>
          <w:szCs w:val="24"/>
        </w:rPr>
        <w:t>R&amp;H</w:t>
      </w:r>
      <w:r w:rsidR="00705188">
        <w:rPr>
          <w:sz w:val="24"/>
          <w:szCs w:val="24"/>
        </w:rPr>
        <w:t xml:space="preserve"> will complete health follow-up in the family’s home.  Provide health and dental education for all families.</w:t>
      </w:r>
    </w:p>
    <w:p w14:paraId="4C690A35" w14:textId="77777777" w:rsidR="00705188" w:rsidRDefault="00705188" w:rsidP="00705188">
      <w:pPr>
        <w:rPr>
          <w:sz w:val="24"/>
          <w:szCs w:val="24"/>
        </w:rPr>
      </w:pPr>
      <w:r w:rsidRPr="00AD765B">
        <w:rPr>
          <w:b/>
          <w:bCs/>
          <w:sz w:val="24"/>
          <w:szCs w:val="24"/>
        </w:rPr>
        <w:t>Direct Operated Center Based EHS:</w:t>
      </w:r>
      <w:r>
        <w:rPr>
          <w:sz w:val="24"/>
          <w:szCs w:val="24"/>
        </w:rPr>
        <w:t xml:space="preserve">  EHS R&amp;H will complete health follow-up in classrooms.  Provide health and dental education for all families.</w:t>
      </w:r>
    </w:p>
    <w:p w14:paraId="74B9746F" w14:textId="77777777" w:rsidR="00705188" w:rsidRDefault="00705188" w:rsidP="00705188">
      <w:pPr>
        <w:rPr>
          <w:sz w:val="24"/>
          <w:szCs w:val="24"/>
        </w:rPr>
      </w:pPr>
      <w:r w:rsidRPr="00AD765B">
        <w:rPr>
          <w:b/>
          <w:bCs/>
          <w:sz w:val="24"/>
          <w:szCs w:val="24"/>
        </w:rPr>
        <w:t xml:space="preserve">Collaborative Center EHS: </w:t>
      </w:r>
      <w:r>
        <w:rPr>
          <w:sz w:val="24"/>
          <w:szCs w:val="24"/>
        </w:rPr>
        <w:t xml:space="preserve"> FSS will complete health follow-up in classrooms.  Provide health and dental education for all families.</w:t>
      </w:r>
    </w:p>
    <w:p w14:paraId="266D88AA" w14:textId="77777777" w:rsidR="00705188" w:rsidRDefault="00705188" w:rsidP="002766B8">
      <w:pPr>
        <w:rPr>
          <w:sz w:val="24"/>
          <w:szCs w:val="24"/>
        </w:rPr>
      </w:pPr>
    </w:p>
    <w:p w14:paraId="55E39456" w14:textId="77777777" w:rsidR="00705188" w:rsidRPr="0023777F" w:rsidRDefault="00705188" w:rsidP="0023777F">
      <w:pPr>
        <w:rPr>
          <w:sz w:val="24"/>
          <w:szCs w:val="24"/>
        </w:rPr>
      </w:pPr>
    </w:p>
    <w:p w14:paraId="4A9BCA2E" w14:textId="77777777" w:rsidR="0023777F" w:rsidRDefault="0023777F" w:rsidP="002766B8">
      <w:pPr>
        <w:rPr>
          <w:b/>
          <w:bCs/>
          <w:sz w:val="24"/>
          <w:szCs w:val="24"/>
        </w:rPr>
      </w:pPr>
    </w:p>
    <w:p w14:paraId="067A0080" w14:textId="77777777" w:rsidR="002766B8" w:rsidRPr="002766B8" w:rsidRDefault="002766B8" w:rsidP="002766B8">
      <w:pPr>
        <w:rPr>
          <w:b/>
          <w:bCs/>
          <w:sz w:val="24"/>
          <w:szCs w:val="24"/>
        </w:rPr>
      </w:pPr>
    </w:p>
    <w:sectPr w:rsidR="002766B8" w:rsidRPr="002766B8" w:rsidSect="0070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B8"/>
    <w:rsid w:val="0008371F"/>
    <w:rsid w:val="00186A5C"/>
    <w:rsid w:val="001F3DB6"/>
    <w:rsid w:val="001F78A3"/>
    <w:rsid w:val="0023777F"/>
    <w:rsid w:val="002418EA"/>
    <w:rsid w:val="002766B8"/>
    <w:rsid w:val="00333B13"/>
    <w:rsid w:val="00334EA4"/>
    <w:rsid w:val="004977C6"/>
    <w:rsid w:val="00514EE1"/>
    <w:rsid w:val="005C39AE"/>
    <w:rsid w:val="0062482F"/>
    <w:rsid w:val="00705188"/>
    <w:rsid w:val="00737588"/>
    <w:rsid w:val="0086366B"/>
    <w:rsid w:val="00865095"/>
    <w:rsid w:val="00912F9B"/>
    <w:rsid w:val="00931D7C"/>
    <w:rsid w:val="00A739E4"/>
    <w:rsid w:val="00AD765B"/>
    <w:rsid w:val="00D46FB7"/>
    <w:rsid w:val="00D70564"/>
    <w:rsid w:val="00F61A9F"/>
    <w:rsid w:val="00FB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B543"/>
  <w15:chartTrackingRefBased/>
  <w15:docId w15:val="{50E1BF44-4832-4603-A229-FBE0EC08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571</Words>
  <Characters>2909</Characters>
  <Application>Microsoft Office Word</Application>
  <DocSecurity>0</DocSecurity>
  <Lines>323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Paca</dc:creator>
  <cp:keywords/>
  <dc:description/>
  <cp:lastModifiedBy>Alicia Temple</cp:lastModifiedBy>
  <cp:revision>17</cp:revision>
  <dcterms:created xsi:type="dcterms:W3CDTF">2023-07-20T17:28:00Z</dcterms:created>
  <dcterms:modified xsi:type="dcterms:W3CDTF">2023-08-14T19:32:00Z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5a5252833387efb7fa2350be51c5e8fc75e79273c69654c3e3b3b1a432a8b2c8</vt:lpwstr>
  </property>
</Properties>
</file>